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E46600" w:rsidP="00E46600">
      <w:pPr>
        <w:jc w:val="center"/>
        <w:rPr>
          <w:sz w:val="44"/>
          <w:szCs w:val="44"/>
        </w:rPr>
      </w:pPr>
      <w:r w:rsidRPr="00E46600"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011404">
        <w:rPr>
          <w:sz w:val="44"/>
          <w:szCs w:val="44"/>
        </w:rPr>
        <w:t>13</w:t>
      </w:r>
      <w:r w:rsidR="00034240">
        <w:rPr>
          <w:sz w:val="44"/>
          <w:szCs w:val="44"/>
        </w:rPr>
        <w:t xml:space="preserve"> de </w:t>
      </w:r>
      <w:r w:rsidR="00011404">
        <w:rPr>
          <w:sz w:val="44"/>
          <w:szCs w:val="44"/>
        </w:rPr>
        <w:t>outubro</w:t>
      </w:r>
      <w:r w:rsidRPr="00E46600">
        <w:rPr>
          <w:sz w:val="44"/>
          <w:szCs w:val="44"/>
        </w:rPr>
        <w:t xml:space="preserve"> de 2015</w:t>
      </w:r>
      <w:r w:rsidR="00011404">
        <w:rPr>
          <w:sz w:val="44"/>
          <w:szCs w:val="44"/>
        </w:rPr>
        <w:t>.</w:t>
      </w:r>
    </w:p>
    <w:p w:rsidR="00E46600" w:rsidRPr="00E46600" w:rsidRDefault="00E46600" w:rsidP="00E46600">
      <w:pPr>
        <w:rPr>
          <w:sz w:val="44"/>
          <w:szCs w:val="44"/>
        </w:rPr>
      </w:pPr>
    </w:p>
    <w:p w:rsidR="005F7349" w:rsidRDefault="00B96175" w:rsidP="00011404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011404" w:rsidRPr="00011404" w:rsidRDefault="00011404" w:rsidP="00011404">
      <w:pPr>
        <w:pStyle w:val="PargrafodaLista"/>
        <w:ind w:left="644"/>
        <w:jc w:val="both"/>
        <w:rPr>
          <w:sz w:val="36"/>
          <w:szCs w:val="36"/>
        </w:rPr>
      </w:pPr>
    </w:p>
    <w:p w:rsidR="005F7349" w:rsidRPr="005F7349" w:rsidRDefault="00087CF1" w:rsidP="005F7349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SEGUNDA</w:t>
      </w:r>
      <w:r w:rsidR="00011404">
        <w:rPr>
          <w:sz w:val="36"/>
          <w:szCs w:val="36"/>
        </w:rPr>
        <w:t xml:space="preserve"> DISCUSSÃO E VOTAÇÃO </w:t>
      </w:r>
      <w:r w:rsidR="005F7349">
        <w:rPr>
          <w:sz w:val="36"/>
          <w:szCs w:val="36"/>
        </w:rPr>
        <w:t xml:space="preserve">DO PROJETO DE LEI 42/2015: </w:t>
      </w:r>
      <w:r w:rsidR="00011404">
        <w:t>PARECER D</w:t>
      </w:r>
      <w:r w:rsidR="005F7349">
        <w:t xml:space="preserve">AS COMISSÕES DE JUSTIÇA E REDAÇÃO (Ademilso, Cassio e Valter), </w:t>
      </w:r>
      <w:r w:rsidR="0011744B">
        <w:t xml:space="preserve">OBRAS </w:t>
      </w:r>
      <w:r w:rsidR="005F7349">
        <w:t xml:space="preserve">E SERVIÇOS PÚBLICOS </w:t>
      </w:r>
      <w:proofErr w:type="gramStart"/>
      <w:r w:rsidR="005F7349">
        <w:t xml:space="preserve">( </w:t>
      </w:r>
      <w:proofErr w:type="gramEnd"/>
      <w:r w:rsidR="005F7349">
        <w:t>Orides, Luiz Carlos e Luca</w:t>
      </w:r>
      <w:r w:rsidR="00011404">
        <w:t>s).</w:t>
      </w:r>
    </w:p>
    <w:p w:rsidR="005F7349" w:rsidRPr="005F7349" w:rsidRDefault="005F7349" w:rsidP="005F7349">
      <w:pPr>
        <w:pStyle w:val="PargrafodaLista"/>
        <w:rPr>
          <w:b/>
        </w:rPr>
      </w:pPr>
    </w:p>
    <w:p w:rsidR="0011744B" w:rsidRPr="0011744B" w:rsidRDefault="00087CF1" w:rsidP="0011744B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SEGUNDA</w:t>
      </w:r>
      <w:r w:rsidR="00011404">
        <w:rPr>
          <w:sz w:val="36"/>
          <w:szCs w:val="36"/>
        </w:rPr>
        <w:t xml:space="preserve"> DISCUSSÃO E VOTAÇÃO</w:t>
      </w:r>
      <w:r w:rsidR="0011744B" w:rsidRPr="0011744B">
        <w:rPr>
          <w:sz w:val="36"/>
          <w:szCs w:val="36"/>
        </w:rPr>
        <w:t xml:space="preserve"> DO PROJETO DE LEI 43/2015: </w:t>
      </w:r>
      <w:r w:rsidR="00011404">
        <w:t>PARECER</w:t>
      </w:r>
      <w:r w:rsidR="0011744B">
        <w:t xml:space="preserve"> </w:t>
      </w:r>
      <w:r w:rsidR="00011404">
        <w:t>D</w:t>
      </w:r>
      <w:r w:rsidR="0011744B">
        <w:t>AS COMISSÕES DE JUSTIÇA E REDAÇÃO (Ademilso, Cassio e Valter), FINANÇAS E ORÇAMENTO (Luiz Carlos, Orides e Adailt</w:t>
      </w:r>
      <w:r w:rsidR="00011404">
        <w:t>on).</w:t>
      </w:r>
    </w:p>
    <w:p w:rsidR="0011744B" w:rsidRPr="0011744B" w:rsidRDefault="0011744B" w:rsidP="0011744B">
      <w:pPr>
        <w:pStyle w:val="PargrafodaLista"/>
        <w:rPr>
          <w:b/>
        </w:rPr>
      </w:pPr>
    </w:p>
    <w:p w:rsidR="0011744B" w:rsidRPr="0011744B" w:rsidRDefault="00087CF1" w:rsidP="0011744B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SEGUNDA</w:t>
      </w:r>
      <w:r w:rsidR="00011404">
        <w:rPr>
          <w:sz w:val="36"/>
          <w:szCs w:val="36"/>
        </w:rPr>
        <w:t xml:space="preserve"> DISCUSSÃO E VOTAÇÃO</w:t>
      </w:r>
      <w:r w:rsidR="0011744B" w:rsidRPr="0011744B">
        <w:rPr>
          <w:sz w:val="36"/>
          <w:szCs w:val="36"/>
        </w:rPr>
        <w:t xml:space="preserve"> DO PROJETO DE LEI 44/2015: </w:t>
      </w:r>
      <w:r w:rsidR="00011404">
        <w:t>PARECER</w:t>
      </w:r>
      <w:r w:rsidR="0011744B">
        <w:t xml:space="preserve"> </w:t>
      </w:r>
      <w:r w:rsidR="00011404">
        <w:t>D</w:t>
      </w:r>
      <w:r w:rsidR="0011744B">
        <w:t>AS COMISSÕES DE JUSTIÇA E REDAÇÃO (Ademilso, Cassio e Valter), FINANÇAS E ORÇAMENTO (Luiz Carlos, Orides e Adailt</w:t>
      </w:r>
      <w:r w:rsidR="00011404">
        <w:t>on).</w:t>
      </w:r>
    </w:p>
    <w:p w:rsidR="0011744B" w:rsidRPr="0011744B" w:rsidRDefault="0011744B" w:rsidP="0011744B">
      <w:pPr>
        <w:pStyle w:val="PargrafodaLista"/>
        <w:rPr>
          <w:b/>
        </w:rPr>
      </w:pPr>
    </w:p>
    <w:p w:rsidR="004A0534" w:rsidRPr="004A0534" w:rsidRDefault="00087CF1" w:rsidP="004A0534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SEGUNDA</w:t>
      </w:r>
      <w:r w:rsidR="00011404">
        <w:rPr>
          <w:sz w:val="36"/>
          <w:szCs w:val="36"/>
        </w:rPr>
        <w:t xml:space="preserve"> DISCUSSÃO E VOTAÇÃO</w:t>
      </w:r>
      <w:r w:rsidR="004A0534" w:rsidRPr="004A0534">
        <w:rPr>
          <w:sz w:val="36"/>
          <w:szCs w:val="36"/>
        </w:rPr>
        <w:t xml:space="preserve"> DO PROJETO LEGISLATIVO 01/2015: </w:t>
      </w:r>
      <w:r w:rsidR="00011404">
        <w:t>PARECER D</w:t>
      </w:r>
      <w:r w:rsidR="004A0534">
        <w:t xml:space="preserve">AS COMISSÕES DE JUSTIÇA E REDAÇÃO (Ademilso, Cassio e Valter), OBRAS E SERVIÇOS PÚBLICOS </w:t>
      </w:r>
      <w:proofErr w:type="gramStart"/>
      <w:r w:rsidR="004A0534">
        <w:t xml:space="preserve">( </w:t>
      </w:r>
      <w:proofErr w:type="gramEnd"/>
      <w:r w:rsidR="004A0534">
        <w:t>Orides, Luiz Carlos e Lucas)</w:t>
      </w:r>
      <w:r w:rsidR="00011404">
        <w:t>.</w:t>
      </w:r>
    </w:p>
    <w:p w:rsidR="004A0534" w:rsidRPr="004A0534" w:rsidRDefault="004A0534" w:rsidP="004A0534">
      <w:pPr>
        <w:pStyle w:val="PargrafodaLista"/>
        <w:rPr>
          <w:b/>
        </w:rPr>
      </w:pPr>
    </w:p>
    <w:p w:rsidR="004A0534" w:rsidRPr="00011404" w:rsidRDefault="00087CF1" w:rsidP="004A0534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SEGUNDA</w:t>
      </w:r>
      <w:bookmarkStart w:id="0" w:name="_GoBack"/>
      <w:bookmarkEnd w:id="0"/>
      <w:r w:rsidR="00011404" w:rsidRPr="00011404">
        <w:rPr>
          <w:sz w:val="36"/>
          <w:szCs w:val="36"/>
        </w:rPr>
        <w:t xml:space="preserve"> DISCUSSÃO E VOTAÇÃO</w:t>
      </w:r>
      <w:r w:rsidR="004A0534" w:rsidRPr="00011404">
        <w:rPr>
          <w:sz w:val="36"/>
          <w:szCs w:val="36"/>
        </w:rPr>
        <w:t xml:space="preserve"> DO PROJETO LEGISLATIVO 02/2015: </w:t>
      </w:r>
      <w:r w:rsidR="00011404">
        <w:t>PARECER</w:t>
      </w:r>
      <w:r w:rsidR="004A0534">
        <w:t xml:space="preserve"> </w:t>
      </w:r>
      <w:r w:rsidR="00011404">
        <w:t>D</w:t>
      </w:r>
      <w:r w:rsidR="004A0534">
        <w:t>AS COMISSÕES DE JUSTIÇA E REDAÇÃO (Ademilso, Cassio e Valter), FINANÇAS E ORÇAMENTO (Luiz Carlos, Orides e Adailton)</w:t>
      </w:r>
      <w:r w:rsidR="00011404">
        <w:t>.</w:t>
      </w:r>
    </w:p>
    <w:p w:rsidR="00011404" w:rsidRPr="00011404" w:rsidRDefault="00011404" w:rsidP="00011404">
      <w:pPr>
        <w:pStyle w:val="PargrafodaLista"/>
        <w:spacing w:before="240"/>
        <w:ind w:left="644"/>
        <w:jc w:val="both"/>
        <w:rPr>
          <w:b/>
        </w:rPr>
      </w:pPr>
    </w:p>
    <w:p w:rsidR="004A0534" w:rsidRPr="0011744B" w:rsidRDefault="004A0534" w:rsidP="004A0534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ESPAÇO DO VEREADOR</w:t>
      </w:r>
      <w:r w:rsidR="00011404">
        <w:rPr>
          <w:sz w:val="36"/>
          <w:szCs w:val="36"/>
        </w:rPr>
        <w:t>.</w:t>
      </w:r>
    </w:p>
    <w:p w:rsidR="005F7349" w:rsidRPr="004A0534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EF06A7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11404"/>
    <w:rsid w:val="00034240"/>
    <w:rsid w:val="000632D9"/>
    <w:rsid w:val="000740A8"/>
    <w:rsid w:val="00087CF1"/>
    <w:rsid w:val="00093908"/>
    <w:rsid w:val="000E28CD"/>
    <w:rsid w:val="00105F81"/>
    <w:rsid w:val="001146CA"/>
    <w:rsid w:val="0011744B"/>
    <w:rsid w:val="001A4E74"/>
    <w:rsid w:val="001C30C4"/>
    <w:rsid w:val="002058BE"/>
    <w:rsid w:val="002168B0"/>
    <w:rsid w:val="00273F18"/>
    <w:rsid w:val="002B59D8"/>
    <w:rsid w:val="0040459A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72927"/>
    <w:rsid w:val="005A1119"/>
    <w:rsid w:val="005D76D2"/>
    <w:rsid w:val="005F7349"/>
    <w:rsid w:val="00655C7C"/>
    <w:rsid w:val="006864F3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93BD1"/>
    <w:rsid w:val="00AA2AF2"/>
    <w:rsid w:val="00AC38B5"/>
    <w:rsid w:val="00AF52F7"/>
    <w:rsid w:val="00B1428F"/>
    <w:rsid w:val="00B34601"/>
    <w:rsid w:val="00B96175"/>
    <w:rsid w:val="00BE50D8"/>
    <w:rsid w:val="00C062B4"/>
    <w:rsid w:val="00C45087"/>
    <w:rsid w:val="00D1356E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101</cp:revision>
  <cp:lastPrinted>2015-06-08T19:25:00Z</cp:lastPrinted>
  <dcterms:created xsi:type="dcterms:W3CDTF">2015-02-19T18:20:00Z</dcterms:created>
  <dcterms:modified xsi:type="dcterms:W3CDTF">2015-09-22T20:46:00Z</dcterms:modified>
</cp:coreProperties>
</file>